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6EF9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F3F1B93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</w:t>
      </w:r>
    </w:p>
    <w:p w14:paraId="4311BD6E" w14:textId="77777777" w:rsidR="008804D0" w:rsidRDefault="008804D0" w:rsidP="008804D0">
      <w:pPr>
        <w:jc w:val="center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МЕЛЬНИКОВСКОЕ  СЕЛЬСКОЕ</w:t>
      </w:r>
      <w:proofErr w:type="gramEnd"/>
      <w:r>
        <w:rPr>
          <w:sz w:val="28"/>
          <w:szCs w:val="28"/>
        </w:rPr>
        <w:t xml:space="preserve"> ПОСЕЛЕНИЕ  </w:t>
      </w:r>
    </w:p>
    <w:bookmarkEnd w:id="0"/>
    <w:p w14:paraId="1A9CF570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ПРИОЗЕРСКИЙ</w:t>
      </w:r>
    </w:p>
    <w:p w14:paraId="12808050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 ОБЛАСТИ</w:t>
      </w:r>
    </w:p>
    <w:p w14:paraId="66C7407F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</w:pPr>
    </w:p>
    <w:p w14:paraId="05023443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14:paraId="2E39B97C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778DA6F4" w14:textId="65286FDA" w:rsidR="008804D0" w:rsidRDefault="008804D0" w:rsidP="008804D0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5466C">
        <w:rPr>
          <w:sz w:val="28"/>
          <w:szCs w:val="28"/>
        </w:rPr>
        <w:t>05</w:t>
      </w:r>
      <w:proofErr w:type="gramEnd"/>
      <w:r w:rsidR="00A75E50">
        <w:rPr>
          <w:sz w:val="28"/>
          <w:szCs w:val="28"/>
        </w:rPr>
        <w:t xml:space="preserve"> ию</w:t>
      </w:r>
      <w:r w:rsidR="0055466C">
        <w:rPr>
          <w:sz w:val="28"/>
          <w:szCs w:val="28"/>
        </w:rPr>
        <w:t>л</w:t>
      </w:r>
      <w:r w:rsidR="00A75E5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A75E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№  </w:t>
      </w:r>
      <w:r w:rsidR="00F352E1">
        <w:rPr>
          <w:sz w:val="28"/>
          <w:szCs w:val="28"/>
        </w:rPr>
        <w:t>2</w:t>
      </w:r>
      <w:r w:rsidR="0055466C">
        <w:rPr>
          <w:sz w:val="28"/>
          <w:szCs w:val="28"/>
        </w:rPr>
        <w:t>2</w:t>
      </w:r>
      <w:r w:rsidR="009849F5">
        <w:rPr>
          <w:sz w:val="28"/>
          <w:szCs w:val="28"/>
        </w:rPr>
        <w:t>4</w:t>
      </w:r>
    </w:p>
    <w:p w14:paraId="2B941174" w14:textId="131FF83D" w:rsidR="00B34E37" w:rsidRPr="00605F65" w:rsidRDefault="004E1FCD" w:rsidP="00624192">
      <w:pPr>
        <w:rPr>
          <w:b/>
          <w:bCs/>
          <w:color w:val="000000" w:themeColor="text1"/>
        </w:rPr>
      </w:pPr>
      <w:r w:rsidRPr="00605F6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E62" wp14:editId="7F1CAEAD">
                <wp:simplePos x="0" y="0"/>
                <wp:positionH relativeFrom="column">
                  <wp:posOffset>42083</wp:posOffset>
                </wp:positionH>
                <wp:positionV relativeFrom="paragraph">
                  <wp:posOffset>172720</wp:posOffset>
                </wp:positionV>
                <wp:extent cx="3038475" cy="4892634"/>
                <wp:effectExtent l="0" t="0" r="2857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89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B81" w14:textId="2680F329" w:rsidR="00B34E37" w:rsidRPr="00A75E50" w:rsidRDefault="00E9704A" w:rsidP="00B34E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9704A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 xml:space="preserve">б отмене 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849F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9849F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года №</w:t>
                            </w:r>
                            <w:r w:rsidR="009849F5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4E37" w:rsidRPr="00A75E5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r w:rsidR="009849F5">
                              <w:rPr>
                                <w:sz w:val="28"/>
                                <w:szCs w:val="28"/>
                              </w:rPr>
                              <w:t>Программы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49F5">
                              <w:rPr>
                                <w:sz w:val="28"/>
                                <w:szCs w:val="28"/>
                              </w:rPr>
                              <w:t>профилактика рисков причинения вреда (ущерба) охраняемым законом ценностям на 2022 год в сфере муниципального контроля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 xml:space="preserve"> за </w:t>
                            </w:r>
                            <w:r w:rsidR="009849F5">
                              <w:rPr>
                                <w:sz w:val="28"/>
                                <w:szCs w:val="28"/>
                              </w:rPr>
                              <w:t>выполнением</w:t>
                            </w:r>
                            <w:r w:rsidR="007F7904">
                              <w:rPr>
                                <w:sz w:val="28"/>
                                <w:szCs w:val="28"/>
                              </w:rPr>
                              <w:t xml:space="preserve"> единой теплоснабжающей организацией</w:t>
                            </w:r>
                            <w:r w:rsidR="00D45FA5">
                              <w:rPr>
                                <w:sz w:val="28"/>
                                <w:szCs w:val="28"/>
                              </w:rPr>
                              <w:t xml:space="preserve"> обязательств по строительству, реконструкции и (или) модернизации объектов теплоснабжения 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>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E0070C" w:rsidRPr="00A75E5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0E6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.3pt;margin-top:13.6pt;width:239.25pt;height:3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" fillcolor="white [3201]" strokecolor="white [3212]" strokeweight=".5pt">
                <v:textbox>
                  <w:txbxContent>
                    <w:p w14:paraId="6D29EB81" w14:textId="2680F329" w:rsidR="00B34E37" w:rsidRPr="00A75E50" w:rsidRDefault="00E9704A" w:rsidP="00B34E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9704A">
                        <w:rPr>
                          <w:sz w:val="28"/>
                          <w:szCs w:val="28"/>
                        </w:rPr>
                        <w:t>О</w:t>
                      </w:r>
                      <w:r w:rsidR="007F7904">
                        <w:rPr>
                          <w:sz w:val="28"/>
                          <w:szCs w:val="28"/>
                        </w:rPr>
                        <w:t xml:space="preserve">б отмене 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>постановлени</w:t>
                      </w:r>
                      <w:r w:rsidR="007F7904">
                        <w:rPr>
                          <w:sz w:val="28"/>
                          <w:szCs w:val="28"/>
                        </w:rPr>
                        <w:t>я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                </w:r>
                      <w:r w:rsidR="007F7904">
                        <w:rPr>
                          <w:sz w:val="28"/>
                          <w:szCs w:val="28"/>
                        </w:rPr>
                        <w:t>2</w:t>
                      </w:r>
                      <w:r w:rsidR="009849F5">
                        <w:rPr>
                          <w:sz w:val="28"/>
                          <w:szCs w:val="28"/>
                        </w:rPr>
                        <w:t>1</w:t>
                      </w:r>
                      <w:r w:rsidR="00F352E1">
                        <w:rPr>
                          <w:sz w:val="28"/>
                          <w:szCs w:val="28"/>
                        </w:rPr>
                        <w:t>.0</w:t>
                      </w:r>
                      <w:r w:rsidR="009849F5">
                        <w:rPr>
                          <w:sz w:val="28"/>
                          <w:szCs w:val="28"/>
                        </w:rPr>
                        <w:t>1</w:t>
                      </w:r>
                      <w:r w:rsidR="00F352E1">
                        <w:rPr>
                          <w:sz w:val="28"/>
                          <w:szCs w:val="28"/>
                        </w:rPr>
                        <w:t>.20</w:t>
                      </w:r>
                      <w:r w:rsidR="007F7904">
                        <w:rPr>
                          <w:sz w:val="28"/>
                          <w:szCs w:val="28"/>
                        </w:rPr>
                        <w:t>22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года №</w:t>
                      </w:r>
                      <w:r w:rsidR="009849F5">
                        <w:rPr>
                          <w:sz w:val="28"/>
                          <w:szCs w:val="28"/>
                        </w:rPr>
                        <w:t>16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4E37" w:rsidRPr="00A75E50">
                        <w:rPr>
                          <w:sz w:val="28"/>
                          <w:szCs w:val="28"/>
                        </w:rPr>
                        <w:t>«</w:t>
                      </w:r>
                      <w:r w:rsidR="00F352E1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7F7904">
                        <w:rPr>
                          <w:sz w:val="28"/>
                          <w:szCs w:val="28"/>
                        </w:rPr>
                        <w:t xml:space="preserve">утверждении </w:t>
                      </w:r>
                      <w:r w:rsidR="009849F5">
                        <w:rPr>
                          <w:sz w:val="28"/>
                          <w:szCs w:val="28"/>
                        </w:rPr>
                        <w:t>Программы</w:t>
                      </w:r>
                      <w:r w:rsidR="007F79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49F5">
                        <w:rPr>
                          <w:sz w:val="28"/>
                          <w:szCs w:val="28"/>
                        </w:rPr>
                        <w:t>профилактика рисков причинения вреда (ущерба) охраняемым законом ценностям на 2022 год в сфере муниципального контроля</w:t>
                      </w:r>
                      <w:r w:rsidR="007F7904">
                        <w:rPr>
                          <w:sz w:val="28"/>
                          <w:szCs w:val="28"/>
                        </w:rPr>
                        <w:t xml:space="preserve"> за </w:t>
                      </w:r>
                      <w:r w:rsidR="009849F5">
                        <w:rPr>
                          <w:sz w:val="28"/>
                          <w:szCs w:val="28"/>
                        </w:rPr>
                        <w:t>выполнением</w:t>
                      </w:r>
                      <w:r w:rsidR="007F7904">
                        <w:rPr>
                          <w:sz w:val="28"/>
                          <w:szCs w:val="28"/>
                        </w:rPr>
                        <w:t xml:space="preserve"> единой теплоснабжающей организацией</w:t>
                      </w:r>
                      <w:r w:rsidR="00D45FA5">
                        <w:rPr>
                          <w:sz w:val="28"/>
                          <w:szCs w:val="28"/>
                        </w:rPr>
                        <w:t xml:space="preserve"> обязательств по строительству, реконструкции и (или) модернизации объектов теплоснабжения </w:t>
                      </w:r>
                      <w:r w:rsidR="00F352E1">
                        <w:rPr>
                          <w:sz w:val="28"/>
                          <w:szCs w:val="28"/>
                        </w:rPr>
                        <w:t>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          </w:r>
                      <w:r w:rsidR="00E0070C" w:rsidRPr="00A75E50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A906138" w14:textId="17FE556D" w:rsidR="00624192" w:rsidRPr="00605F65" w:rsidRDefault="00624192" w:rsidP="00624192">
      <w:pPr>
        <w:jc w:val="right"/>
        <w:rPr>
          <w:b/>
          <w:bCs/>
          <w:color w:val="000000" w:themeColor="text1"/>
        </w:rPr>
      </w:pPr>
    </w:p>
    <w:p w14:paraId="125A8509" w14:textId="6DEDD0F1" w:rsidR="00DB1016" w:rsidRPr="00605F65" w:rsidRDefault="00DB1016" w:rsidP="00DB1016">
      <w:pPr>
        <w:jc w:val="center"/>
        <w:rPr>
          <w:i/>
          <w:iCs/>
          <w:color w:val="000000"/>
        </w:rPr>
      </w:pPr>
    </w:p>
    <w:p w14:paraId="57FECE04" w14:textId="19B30F7D" w:rsidR="00624192" w:rsidRPr="00605F65" w:rsidRDefault="00624192" w:rsidP="00624192">
      <w:pPr>
        <w:rPr>
          <w:color w:val="000000" w:themeColor="text1"/>
        </w:rPr>
      </w:pPr>
    </w:p>
    <w:p w14:paraId="52863829" w14:textId="3BE1A142" w:rsidR="00B34E37" w:rsidRPr="00605F65" w:rsidRDefault="00B34E37" w:rsidP="00624192">
      <w:pPr>
        <w:rPr>
          <w:color w:val="000000" w:themeColor="text1"/>
        </w:rPr>
      </w:pPr>
    </w:p>
    <w:p w14:paraId="02255B02" w14:textId="77777777" w:rsidR="00B34E37" w:rsidRPr="00605F65" w:rsidRDefault="00B34E37" w:rsidP="00624192">
      <w:pPr>
        <w:rPr>
          <w:color w:val="000000" w:themeColor="text1"/>
        </w:rPr>
      </w:pPr>
    </w:p>
    <w:p w14:paraId="6E211498" w14:textId="77777777" w:rsidR="00B34E37" w:rsidRPr="00605F65" w:rsidRDefault="00B34E37" w:rsidP="00624192">
      <w:pPr>
        <w:rPr>
          <w:color w:val="000000" w:themeColor="text1"/>
        </w:rPr>
      </w:pPr>
    </w:p>
    <w:p w14:paraId="18F4B228" w14:textId="77777777" w:rsidR="00605F65" w:rsidRDefault="00605F65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5AABD799" w14:textId="77777777" w:rsidR="008804D0" w:rsidRDefault="008804D0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7A9B306A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2E9D5782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D99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AD234A5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1D3A800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0AF5ACAD" w14:textId="77777777" w:rsidR="00A75E50" w:rsidRDefault="00A75E50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BCD23CA" w14:textId="77777777" w:rsidR="00E9704A" w:rsidRDefault="00E9704A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BC10988" w14:textId="77777777" w:rsidR="00D45FA5" w:rsidRDefault="00D45FA5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7976E31" w14:textId="77777777" w:rsidR="00D45FA5" w:rsidRDefault="00D45FA5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6B01BA" w14:textId="77777777" w:rsidR="00D45FA5" w:rsidRDefault="00D45FA5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6973F6" w14:textId="77777777" w:rsidR="00D45FA5" w:rsidRDefault="00D45FA5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BFD3DB8" w14:textId="77777777" w:rsidR="009849F5" w:rsidRDefault="009849F5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16610101" w:rsidR="00624192" w:rsidRPr="00A75E50" w:rsidRDefault="00624192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>В соответствии с</w:t>
      </w:r>
      <w:r w:rsidR="004E1FCD" w:rsidRPr="00A75E50">
        <w:rPr>
          <w:color w:val="000000" w:themeColor="text1"/>
          <w:sz w:val="28"/>
          <w:szCs w:val="28"/>
        </w:rPr>
        <w:t xml:space="preserve"> </w:t>
      </w:r>
      <w:r w:rsidR="00F352E1">
        <w:rPr>
          <w:color w:val="000000" w:themeColor="text1"/>
          <w:sz w:val="28"/>
          <w:szCs w:val="28"/>
        </w:rPr>
        <w:t>П</w:t>
      </w:r>
      <w:r w:rsidR="00B92252">
        <w:rPr>
          <w:color w:val="000000" w:themeColor="text1"/>
          <w:sz w:val="28"/>
          <w:szCs w:val="28"/>
        </w:rPr>
        <w:t xml:space="preserve">ротестом </w:t>
      </w:r>
      <w:proofErr w:type="spellStart"/>
      <w:r w:rsidR="00B92252">
        <w:rPr>
          <w:color w:val="000000" w:themeColor="text1"/>
          <w:sz w:val="28"/>
          <w:szCs w:val="28"/>
        </w:rPr>
        <w:t>Приозерской</w:t>
      </w:r>
      <w:proofErr w:type="spellEnd"/>
      <w:r w:rsidR="00B92252">
        <w:rPr>
          <w:color w:val="000000" w:themeColor="text1"/>
          <w:sz w:val="28"/>
          <w:szCs w:val="28"/>
        </w:rPr>
        <w:t xml:space="preserve"> городской </w:t>
      </w:r>
      <w:proofErr w:type="gramStart"/>
      <w:r w:rsidR="00B92252">
        <w:rPr>
          <w:color w:val="000000" w:themeColor="text1"/>
          <w:sz w:val="28"/>
          <w:szCs w:val="28"/>
        </w:rPr>
        <w:t>прокуратуры</w:t>
      </w:r>
      <w:r w:rsidR="00F352E1">
        <w:rPr>
          <w:color w:val="000000" w:themeColor="text1"/>
          <w:sz w:val="28"/>
          <w:szCs w:val="28"/>
        </w:rPr>
        <w:t xml:space="preserve">, </w:t>
      </w:r>
      <w:r w:rsidR="00D80B61" w:rsidRPr="00A75E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1FCD" w:rsidRPr="00A75E50">
        <w:rPr>
          <w:color w:val="000000" w:themeColor="text1"/>
          <w:sz w:val="28"/>
          <w:szCs w:val="28"/>
          <w:shd w:val="clear" w:color="auto" w:fill="FFFFFF"/>
        </w:rPr>
        <w:t>Федеральным</w:t>
      </w:r>
      <w:proofErr w:type="gramEnd"/>
      <w:r w:rsidR="004E1FCD" w:rsidRPr="00A75E50">
        <w:rPr>
          <w:color w:val="000000" w:themeColor="text1"/>
          <w:sz w:val="28"/>
          <w:szCs w:val="28"/>
          <w:shd w:val="clear" w:color="auto" w:fill="FFFFFF"/>
        </w:rPr>
        <w:t xml:space="preserve"> законом от 06.10.2003 года №131-ФЗ «Об общих принципах организации местного самоуправления в Российской Федерации», </w:t>
      </w:r>
      <w:r w:rsidR="005858E4" w:rsidRPr="00A75E50">
        <w:rPr>
          <w:color w:val="000000" w:themeColor="text1"/>
          <w:sz w:val="28"/>
          <w:szCs w:val="28"/>
        </w:rPr>
        <w:t>администрация</w:t>
      </w:r>
      <w:r w:rsidR="00B34E37" w:rsidRPr="00A75E50">
        <w:rPr>
          <w:sz w:val="28"/>
          <w:szCs w:val="28"/>
        </w:rPr>
        <w:t xml:space="preserve"> </w:t>
      </w:r>
      <w:r w:rsidR="00C73336" w:rsidRPr="00A75E50">
        <w:rPr>
          <w:color w:val="000000" w:themeColor="text1"/>
          <w:sz w:val="28"/>
          <w:szCs w:val="28"/>
        </w:rPr>
        <w:t xml:space="preserve">муниципального образование Мельниковское </w:t>
      </w:r>
      <w:r w:rsidR="00B34E37" w:rsidRPr="00A75E50">
        <w:rPr>
          <w:color w:val="000000" w:themeColor="text1"/>
          <w:sz w:val="28"/>
          <w:szCs w:val="28"/>
        </w:rPr>
        <w:t xml:space="preserve"> сельское поселение</w:t>
      </w:r>
      <w:r w:rsidR="00E9704A">
        <w:rPr>
          <w:color w:val="000000" w:themeColor="text1"/>
          <w:sz w:val="28"/>
          <w:szCs w:val="28"/>
        </w:rPr>
        <w:t xml:space="preserve"> </w:t>
      </w:r>
      <w:r w:rsidRPr="00A75E50">
        <w:rPr>
          <w:color w:val="000000" w:themeColor="text1"/>
          <w:sz w:val="28"/>
          <w:szCs w:val="28"/>
        </w:rPr>
        <w:t>ПОСТАНОВЛЯЕТ:</w:t>
      </w:r>
    </w:p>
    <w:p w14:paraId="6E77D848" w14:textId="52DC10EE" w:rsidR="00624192" w:rsidRPr="00FB20DC" w:rsidRDefault="006846B5" w:rsidP="0055466C">
      <w:pPr>
        <w:pStyle w:val="af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FB20DC" w:rsidRPr="00FB20DC">
        <w:rPr>
          <w:sz w:val="28"/>
          <w:szCs w:val="28"/>
        </w:rPr>
        <w:t xml:space="preserve"> </w:t>
      </w:r>
      <w:r w:rsidR="004E1FCD" w:rsidRPr="00FB20DC">
        <w:rPr>
          <w:sz w:val="28"/>
          <w:szCs w:val="28"/>
        </w:rPr>
        <w:t xml:space="preserve">постановление администрации муниципального образования Мельниковское сельское поселение муниципального образования </w:t>
      </w:r>
      <w:r w:rsidR="004E1FCD" w:rsidRPr="00FB20DC">
        <w:rPr>
          <w:sz w:val="28"/>
          <w:szCs w:val="28"/>
        </w:rPr>
        <w:lastRenderedPageBreak/>
        <w:t xml:space="preserve">Приозерский муниципальный район Ленинградской области от </w:t>
      </w:r>
      <w:r>
        <w:rPr>
          <w:sz w:val="28"/>
          <w:szCs w:val="28"/>
        </w:rPr>
        <w:t>24.02</w:t>
      </w:r>
      <w:r w:rsidR="00F352E1" w:rsidRPr="00FB20DC">
        <w:rPr>
          <w:sz w:val="28"/>
          <w:szCs w:val="28"/>
        </w:rPr>
        <w:t>.20</w:t>
      </w:r>
      <w:r w:rsidR="0055466C">
        <w:rPr>
          <w:sz w:val="28"/>
          <w:szCs w:val="28"/>
        </w:rPr>
        <w:t>22</w:t>
      </w:r>
      <w:r w:rsidR="004E1FCD" w:rsidRPr="00FB20D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44</w:t>
      </w:r>
      <w:r w:rsidR="004E1FCD" w:rsidRPr="00FB20DC">
        <w:rPr>
          <w:sz w:val="28"/>
          <w:szCs w:val="28"/>
        </w:rPr>
        <w:t xml:space="preserve"> «</w:t>
      </w:r>
      <w:r w:rsidR="009849F5">
        <w:rPr>
          <w:sz w:val="28"/>
          <w:szCs w:val="28"/>
        </w:rPr>
        <w:t>Об утверждении Программы профилактика рисков причинения вреда (ущерба) охраняемым законом ценностям на 2022 год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</w:t>
      </w:r>
      <w:r w:rsidR="00F352E1" w:rsidRPr="00FB20DC">
        <w:rPr>
          <w:sz w:val="28"/>
          <w:szCs w:val="28"/>
        </w:rPr>
        <w:t xml:space="preserve"> области</w:t>
      </w:r>
      <w:r w:rsidR="0055466C">
        <w:rPr>
          <w:sz w:val="28"/>
          <w:szCs w:val="28"/>
        </w:rPr>
        <w:t>»</w:t>
      </w:r>
    </w:p>
    <w:p w14:paraId="06B14150" w14:textId="3523A5CD" w:rsidR="00624192" w:rsidRPr="00A75E50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A75E50">
        <w:rPr>
          <w:color w:val="000000" w:themeColor="text1"/>
          <w:sz w:val="28"/>
          <w:szCs w:val="28"/>
        </w:rPr>
        <w:t>с</w:t>
      </w:r>
      <w:r w:rsidR="009D3627" w:rsidRPr="00A75E50">
        <w:rPr>
          <w:color w:val="000000" w:themeColor="text1"/>
          <w:sz w:val="28"/>
          <w:szCs w:val="28"/>
        </w:rPr>
        <w:t xml:space="preserve">о дня </w:t>
      </w:r>
      <w:r w:rsidR="001419A2" w:rsidRPr="00A75E50">
        <w:rPr>
          <w:color w:val="000000" w:themeColor="text1"/>
          <w:sz w:val="28"/>
          <w:szCs w:val="28"/>
        </w:rPr>
        <w:t xml:space="preserve">его </w:t>
      </w:r>
      <w:r w:rsidR="009D3627" w:rsidRPr="00A75E50">
        <w:rPr>
          <w:color w:val="000000" w:themeColor="text1"/>
          <w:sz w:val="28"/>
          <w:szCs w:val="28"/>
        </w:rPr>
        <w:t>официального опубликования</w:t>
      </w:r>
      <w:r w:rsidRPr="00A75E50">
        <w:rPr>
          <w:color w:val="000000" w:themeColor="text1"/>
          <w:sz w:val="28"/>
          <w:szCs w:val="28"/>
        </w:rPr>
        <w:t xml:space="preserve">. </w:t>
      </w:r>
    </w:p>
    <w:p w14:paraId="3BCCA883" w14:textId="01E1881E" w:rsidR="00624192" w:rsidRPr="00A75E50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3. </w:t>
      </w:r>
      <w:r w:rsidR="0055466C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35696E73" w14:textId="77777777" w:rsidR="00624192" w:rsidRPr="00A75E50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4F6509A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87EF46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97389D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33550F2E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613435AB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AFBD8C8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1AB84D92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8BF08D9" w14:textId="14418DC6" w:rsidR="00624192" w:rsidRPr="00A75E50" w:rsidRDefault="0055466C" w:rsidP="0062419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И.О.</w:t>
      </w:r>
      <w:r w:rsidR="00E9704A">
        <w:rPr>
          <w:color w:val="000000" w:themeColor="text1"/>
          <w:sz w:val="28"/>
          <w:szCs w:val="28"/>
        </w:rPr>
        <w:t>Г</w:t>
      </w:r>
      <w:r w:rsidR="00624192" w:rsidRPr="00A75E50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proofErr w:type="spellEnd"/>
      <w:r w:rsidR="00624192" w:rsidRPr="00A75E50">
        <w:rPr>
          <w:color w:val="000000" w:themeColor="text1"/>
          <w:sz w:val="28"/>
          <w:szCs w:val="28"/>
        </w:rPr>
        <w:t xml:space="preserve"> </w:t>
      </w:r>
      <w:r w:rsidR="00982602" w:rsidRPr="00A75E50">
        <w:rPr>
          <w:bCs/>
          <w:color w:val="000000" w:themeColor="text1"/>
          <w:sz w:val="28"/>
          <w:szCs w:val="28"/>
        </w:rPr>
        <w:t xml:space="preserve">администрации                           </w:t>
      </w:r>
      <w:r w:rsidR="00605F65" w:rsidRPr="00A75E50">
        <w:rPr>
          <w:bCs/>
          <w:color w:val="000000" w:themeColor="text1"/>
          <w:sz w:val="28"/>
          <w:szCs w:val="28"/>
        </w:rPr>
        <w:t xml:space="preserve">                </w:t>
      </w:r>
      <w:r w:rsidR="00982602" w:rsidRPr="00A75E50">
        <w:rPr>
          <w:bCs/>
          <w:color w:val="000000" w:themeColor="text1"/>
          <w:sz w:val="28"/>
          <w:szCs w:val="28"/>
        </w:rPr>
        <w:t xml:space="preserve">              </w:t>
      </w:r>
      <w:proofErr w:type="spellStart"/>
      <w:r>
        <w:rPr>
          <w:bCs/>
          <w:color w:val="000000" w:themeColor="text1"/>
          <w:sz w:val="28"/>
          <w:szCs w:val="28"/>
        </w:rPr>
        <w:t>А.А.Бахарев</w:t>
      </w:r>
      <w:proofErr w:type="spellEnd"/>
    </w:p>
    <w:p w14:paraId="43C322DB" w14:textId="77777777" w:rsidR="00624192" w:rsidRPr="00A75E50" w:rsidRDefault="00624192" w:rsidP="00624192">
      <w:pPr>
        <w:rPr>
          <w:color w:val="000000" w:themeColor="text1"/>
          <w:sz w:val="28"/>
          <w:szCs w:val="28"/>
        </w:rPr>
      </w:pPr>
    </w:p>
    <w:p w14:paraId="7E6F4455" w14:textId="77777777" w:rsidR="00A75E50" w:rsidRDefault="00A75E50" w:rsidP="00624192">
      <w:pPr>
        <w:rPr>
          <w:color w:val="000000" w:themeColor="text1"/>
        </w:rPr>
      </w:pPr>
    </w:p>
    <w:p w14:paraId="0D9D7475" w14:textId="77777777" w:rsidR="00A75E50" w:rsidRDefault="00A75E50" w:rsidP="00624192">
      <w:pPr>
        <w:rPr>
          <w:color w:val="000000" w:themeColor="text1"/>
        </w:rPr>
      </w:pPr>
    </w:p>
    <w:p w14:paraId="144EFDF1" w14:textId="77777777" w:rsidR="00F352E1" w:rsidRDefault="00F352E1" w:rsidP="00624192">
      <w:pPr>
        <w:rPr>
          <w:color w:val="000000" w:themeColor="text1"/>
          <w:sz w:val="20"/>
          <w:szCs w:val="20"/>
        </w:rPr>
      </w:pPr>
    </w:p>
    <w:p w14:paraId="3570D35A" w14:textId="77777777" w:rsidR="00F352E1" w:rsidRDefault="00F352E1" w:rsidP="00624192">
      <w:pPr>
        <w:rPr>
          <w:color w:val="000000" w:themeColor="text1"/>
          <w:sz w:val="20"/>
          <w:szCs w:val="20"/>
        </w:rPr>
      </w:pPr>
    </w:p>
    <w:p w14:paraId="44690481" w14:textId="77777777" w:rsidR="00F352E1" w:rsidRDefault="00F352E1" w:rsidP="00624192">
      <w:pPr>
        <w:rPr>
          <w:color w:val="000000" w:themeColor="text1"/>
          <w:sz w:val="20"/>
          <w:szCs w:val="20"/>
        </w:rPr>
      </w:pPr>
    </w:p>
    <w:p w14:paraId="2BEE25FA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A33A8EE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5AE4ACBE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424E4969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506324F3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068D5606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7729CC30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198B4D7E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10289E96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0158A2BC" w14:textId="77777777" w:rsidR="0055466C" w:rsidRDefault="0055466C" w:rsidP="00624192">
      <w:pPr>
        <w:rPr>
          <w:color w:val="000000" w:themeColor="text1"/>
          <w:sz w:val="20"/>
          <w:szCs w:val="20"/>
        </w:rPr>
      </w:pPr>
    </w:p>
    <w:p w14:paraId="11C3DFA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2267A8FD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7DCAC8E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78A1B5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EB52086" w14:textId="07B004E8" w:rsidR="00A75E50" w:rsidRP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 xml:space="preserve">Исп. </w:t>
      </w:r>
      <w:proofErr w:type="spellStart"/>
      <w:r w:rsidRPr="00A75E50">
        <w:rPr>
          <w:color w:val="000000" w:themeColor="text1"/>
          <w:sz w:val="20"/>
          <w:szCs w:val="20"/>
        </w:rPr>
        <w:t>Бахарев</w:t>
      </w:r>
      <w:proofErr w:type="spellEnd"/>
      <w:r w:rsidRPr="00A75E50">
        <w:rPr>
          <w:color w:val="000000" w:themeColor="text1"/>
          <w:sz w:val="20"/>
          <w:szCs w:val="20"/>
        </w:rPr>
        <w:t xml:space="preserve"> А.А.</w:t>
      </w:r>
    </w:p>
    <w:p w14:paraId="00A6524D" w14:textId="06B8DCDA" w:rsid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>88137991193</w:t>
      </w:r>
    </w:p>
    <w:p w14:paraId="511AB970" w14:textId="0948D069" w:rsidR="006320DD" w:rsidRPr="00A75E50" w:rsidRDefault="006320DD" w:rsidP="00624192">
      <w:pPr>
        <w:rPr>
          <w:color w:val="000000" w:themeColor="text1"/>
          <w:sz w:val="20"/>
          <w:szCs w:val="20"/>
        </w:rPr>
      </w:pPr>
      <w:r w:rsidRPr="00F06682">
        <w:rPr>
          <w:color w:val="000000" w:themeColor="text1"/>
          <w:sz w:val="18"/>
        </w:rPr>
        <w:t>Направлено: Дело -1, СМИ-2, Прокуратура – 1</w:t>
      </w:r>
    </w:p>
    <w:sectPr w:rsidR="006320DD" w:rsidRPr="00A75E50" w:rsidSect="00A75E5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CAF22" w14:textId="77777777" w:rsidR="004B1AE2" w:rsidRDefault="004B1AE2" w:rsidP="00624192">
      <w:r>
        <w:separator/>
      </w:r>
    </w:p>
  </w:endnote>
  <w:endnote w:type="continuationSeparator" w:id="0">
    <w:p w14:paraId="4224E72A" w14:textId="77777777" w:rsidR="004B1AE2" w:rsidRDefault="004B1AE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ADC6" w14:textId="77777777" w:rsidR="004B1AE2" w:rsidRDefault="004B1AE2" w:rsidP="00624192">
      <w:r>
        <w:separator/>
      </w:r>
    </w:p>
  </w:footnote>
  <w:footnote w:type="continuationSeparator" w:id="0">
    <w:p w14:paraId="78491F08" w14:textId="77777777" w:rsidR="004B1AE2" w:rsidRDefault="004B1AE2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90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E2662"/>
    <w:multiLevelType w:val="multilevel"/>
    <w:tmpl w:val="27D22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728F3"/>
    <w:rsid w:val="0008309B"/>
    <w:rsid w:val="000920D8"/>
    <w:rsid w:val="000A57EB"/>
    <w:rsid w:val="000B104D"/>
    <w:rsid w:val="000B1844"/>
    <w:rsid w:val="000D2BE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462FF"/>
    <w:rsid w:val="002513DA"/>
    <w:rsid w:val="002627EC"/>
    <w:rsid w:val="00265072"/>
    <w:rsid w:val="00266D41"/>
    <w:rsid w:val="00266E67"/>
    <w:rsid w:val="00286377"/>
    <w:rsid w:val="00290894"/>
    <w:rsid w:val="002A30C2"/>
    <w:rsid w:val="002B4BAE"/>
    <w:rsid w:val="002C43D9"/>
    <w:rsid w:val="002D1E66"/>
    <w:rsid w:val="002E26CC"/>
    <w:rsid w:val="002E652A"/>
    <w:rsid w:val="00317BBC"/>
    <w:rsid w:val="00341953"/>
    <w:rsid w:val="00343A8C"/>
    <w:rsid w:val="00364A30"/>
    <w:rsid w:val="00366134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1AE2"/>
    <w:rsid w:val="004B29C7"/>
    <w:rsid w:val="004E1FCD"/>
    <w:rsid w:val="004F1A1C"/>
    <w:rsid w:val="005128D7"/>
    <w:rsid w:val="00524F15"/>
    <w:rsid w:val="0053533C"/>
    <w:rsid w:val="0055466C"/>
    <w:rsid w:val="005858E4"/>
    <w:rsid w:val="00595C26"/>
    <w:rsid w:val="0059609A"/>
    <w:rsid w:val="00596F1B"/>
    <w:rsid w:val="005B447B"/>
    <w:rsid w:val="005C6087"/>
    <w:rsid w:val="005E4F1F"/>
    <w:rsid w:val="005F42E1"/>
    <w:rsid w:val="00602D16"/>
    <w:rsid w:val="00605F65"/>
    <w:rsid w:val="00620CB2"/>
    <w:rsid w:val="00624192"/>
    <w:rsid w:val="006268FF"/>
    <w:rsid w:val="00630396"/>
    <w:rsid w:val="006320DD"/>
    <w:rsid w:val="00633FD2"/>
    <w:rsid w:val="00635EAE"/>
    <w:rsid w:val="006520D4"/>
    <w:rsid w:val="006521E3"/>
    <w:rsid w:val="00674196"/>
    <w:rsid w:val="006814B7"/>
    <w:rsid w:val="006846B5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7F7904"/>
    <w:rsid w:val="008014B9"/>
    <w:rsid w:val="00807025"/>
    <w:rsid w:val="0082105D"/>
    <w:rsid w:val="0083045B"/>
    <w:rsid w:val="00851102"/>
    <w:rsid w:val="008669EA"/>
    <w:rsid w:val="00873F63"/>
    <w:rsid w:val="00875AED"/>
    <w:rsid w:val="008804D0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82602"/>
    <w:rsid w:val="009849F5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75E50"/>
    <w:rsid w:val="00AA3E8F"/>
    <w:rsid w:val="00AB2F18"/>
    <w:rsid w:val="00AC6345"/>
    <w:rsid w:val="00AE0400"/>
    <w:rsid w:val="00B173E7"/>
    <w:rsid w:val="00B3179B"/>
    <w:rsid w:val="00B34E37"/>
    <w:rsid w:val="00B624F7"/>
    <w:rsid w:val="00B71D53"/>
    <w:rsid w:val="00B72A78"/>
    <w:rsid w:val="00B92252"/>
    <w:rsid w:val="00B93BCC"/>
    <w:rsid w:val="00BA1183"/>
    <w:rsid w:val="00BA680C"/>
    <w:rsid w:val="00BE5ACF"/>
    <w:rsid w:val="00BF0D1D"/>
    <w:rsid w:val="00C07A18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73336"/>
    <w:rsid w:val="00C823FA"/>
    <w:rsid w:val="00CB2F90"/>
    <w:rsid w:val="00CB7416"/>
    <w:rsid w:val="00CC728D"/>
    <w:rsid w:val="00CE38A2"/>
    <w:rsid w:val="00CE6392"/>
    <w:rsid w:val="00D019FE"/>
    <w:rsid w:val="00D2575E"/>
    <w:rsid w:val="00D32CB3"/>
    <w:rsid w:val="00D45FA5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070C"/>
    <w:rsid w:val="00E03EC4"/>
    <w:rsid w:val="00E25C55"/>
    <w:rsid w:val="00E74E7C"/>
    <w:rsid w:val="00E75B96"/>
    <w:rsid w:val="00E8594A"/>
    <w:rsid w:val="00E9347D"/>
    <w:rsid w:val="00E96339"/>
    <w:rsid w:val="00E9704A"/>
    <w:rsid w:val="00E9748B"/>
    <w:rsid w:val="00EA033B"/>
    <w:rsid w:val="00EB6F30"/>
    <w:rsid w:val="00EB7A1B"/>
    <w:rsid w:val="00ED35D2"/>
    <w:rsid w:val="00EE0C39"/>
    <w:rsid w:val="00EF4E5C"/>
    <w:rsid w:val="00F06682"/>
    <w:rsid w:val="00F079D6"/>
    <w:rsid w:val="00F23A48"/>
    <w:rsid w:val="00F352E1"/>
    <w:rsid w:val="00F377C3"/>
    <w:rsid w:val="00F457BE"/>
    <w:rsid w:val="00F45D34"/>
    <w:rsid w:val="00F527E2"/>
    <w:rsid w:val="00F71995"/>
    <w:rsid w:val="00F80B64"/>
    <w:rsid w:val="00FA1B30"/>
    <w:rsid w:val="00FB117D"/>
    <w:rsid w:val="00FB20DC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E873099D-0E43-4A1D-8B30-DC141ADE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B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AEE0-093E-429A-845B-3917D96F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2023-07-05T14:23:00Z</cp:lastPrinted>
  <dcterms:created xsi:type="dcterms:W3CDTF">2023-07-05T14:22:00Z</dcterms:created>
  <dcterms:modified xsi:type="dcterms:W3CDTF">2023-07-05T14:24:00Z</dcterms:modified>
</cp:coreProperties>
</file>