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22" w:rsidRPr="0047128D" w:rsidRDefault="00FF3C22" w:rsidP="00FF3C22">
      <w:pPr>
        <w:jc w:val="center"/>
        <w:rPr>
          <w:sz w:val="28"/>
          <w:szCs w:val="28"/>
        </w:rPr>
      </w:pPr>
      <w:r>
        <w:object w:dxaOrig="450" w:dyaOrig="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1.5pt" o:ole="">
            <v:imagedata r:id="rId4" o:title=""/>
          </v:shape>
          <o:OLEObject Type="Embed" ProgID="CorelDraw.Graphic.16" ShapeID="_x0000_i1025" DrawAspect="Content" ObjectID="_1544526520" r:id="rId5"/>
        </w:object>
      </w:r>
    </w:p>
    <w:p w:rsidR="00FF3C22" w:rsidRPr="0047128D" w:rsidRDefault="00FF3C22" w:rsidP="00FF3C22">
      <w:pPr>
        <w:jc w:val="center"/>
        <w:rPr>
          <w:b/>
          <w:sz w:val="28"/>
          <w:szCs w:val="28"/>
        </w:rPr>
      </w:pPr>
      <w:r w:rsidRPr="0047128D">
        <w:rPr>
          <w:b/>
          <w:sz w:val="28"/>
          <w:szCs w:val="28"/>
        </w:rPr>
        <w:t>МЕСТНАЯ АДМИНИСТРАЦИЯ</w:t>
      </w:r>
    </w:p>
    <w:p w:rsidR="00FF3C22" w:rsidRPr="0047128D" w:rsidRDefault="00FF3C22" w:rsidP="00FF3C22">
      <w:pPr>
        <w:jc w:val="center"/>
        <w:rPr>
          <w:b/>
          <w:sz w:val="28"/>
          <w:szCs w:val="28"/>
        </w:rPr>
      </w:pPr>
      <w:r w:rsidRPr="0047128D">
        <w:rPr>
          <w:b/>
          <w:sz w:val="28"/>
          <w:szCs w:val="28"/>
        </w:rPr>
        <w:t>МУНИЦИПАЛЬНОГО ОБРАЗОВАНИЯ</w:t>
      </w:r>
    </w:p>
    <w:p w:rsidR="00FF3C22" w:rsidRPr="0047128D" w:rsidRDefault="00FF3C22" w:rsidP="00FF3C22">
      <w:pPr>
        <w:jc w:val="center"/>
        <w:rPr>
          <w:b/>
          <w:sz w:val="28"/>
          <w:szCs w:val="28"/>
        </w:rPr>
      </w:pPr>
      <w:r w:rsidRPr="0047128D">
        <w:rPr>
          <w:b/>
          <w:sz w:val="28"/>
          <w:szCs w:val="28"/>
        </w:rPr>
        <w:t>ПЕНИКОВСКОЕ СЕЛЬСКОЕ ПОСЕЛЕНИЕ</w:t>
      </w:r>
    </w:p>
    <w:p w:rsidR="00FF3C22" w:rsidRPr="0047128D" w:rsidRDefault="00FF3C22" w:rsidP="00FF3C22">
      <w:pPr>
        <w:jc w:val="center"/>
        <w:rPr>
          <w:b/>
          <w:sz w:val="28"/>
          <w:szCs w:val="28"/>
        </w:rPr>
      </w:pPr>
      <w:r w:rsidRPr="0047128D">
        <w:rPr>
          <w:b/>
          <w:sz w:val="28"/>
          <w:szCs w:val="28"/>
        </w:rPr>
        <w:t>МУНИЦИПАЛЬНОГО ОБРАЗОВАНИЯ</w:t>
      </w:r>
    </w:p>
    <w:p w:rsidR="00FF3C22" w:rsidRPr="0047128D" w:rsidRDefault="00FF3C22" w:rsidP="00FF3C22">
      <w:pPr>
        <w:jc w:val="center"/>
        <w:rPr>
          <w:b/>
          <w:sz w:val="28"/>
          <w:szCs w:val="28"/>
        </w:rPr>
      </w:pPr>
      <w:r w:rsidRPr="0047128D">
        <w:rPr>
          <w:b/>
          <w:sz w:val="28"/>
          <w:szCs w:val="28"/>
        </w:rPr>
        <w:t>ЛОМОНОСОВСКИЙ МУНИЦИПАЛЬНЫЙ РАЙОН</w:t>
      </w:r>
    </w:p>
    <w:p w:rsidR="00FF3C22" w:rsidRPr="0047128D" w:rsidRDefault="00FF3C22" w:rsidP="00FF3C22">
      <w:pPr>
        <w:jc w:val="center"/>
        <w:rPr>
          <w:b/>
          <w:sz w:val="28"/>
          <w:szCs w:val="28"/>
        </w:rPr>
      </w:pPr>
      <w:r w:rsidRPr="0047128D">
        <w:rPr>
          <w:b/>
          <w:sz w:val="28"/>
          <w:szCs w:val="28"/>
        </w:rPr>
        <w:t>ЛЕНИНГРАДСКОЙ ОБЛАСТИ</w:t>
      </w:r>
    </w:p>
    <w:p w:rsidR="00FF3C22" w:rsidRPr="005B2E41" w:rsidRDefault="00FF3C22" w:rsidP="00FF3C22">
      <w:pPr>
        <w:jc w:val="center"/>
        <w:rPr>
          <w:sz w:val="28"/>
          <w:szCs w:val="28"/>
        </w:rPr>
      </w:pPr>
    </w:p>
    <w:p w:rsidR="00FF3C22" w:rsidRPr="0047128D" w:rsidRDefault="00FF3C22" w:rsidP="00FF3C22">
      <w:pPr>
        <w:jc w:val="center"/>
        <w:rPr>
          <w:sz w:val="28"/>
          <w:szCs w:val="28"/>
        </w:rPr>
      </w:pPr>
      <w:r w:rsidRPr="0047128D">
        <w:rPr>
          <w:b/>
          <w:sz w:val="28"/>
          <w:szCs w:val="28"/>
        </w:rPr>
        <w:t>ПОСТАНОВЛЕНИЕ</w:t>
      </w:r>
    </w:p>
    <w:p w:rsidR="00FF3C22" w:rsidRPr="005B2E41" w:rsidRDefault="00FF3C22" w:rsidP="00FF3C22">
      <w:pPr>
        <w:jc w:val="center"/>
        <w:rPr>
          <w:sz w:val="28"/>
          <w:szCs w:val="28"/>
        </w:rPr>
      </w:pPr>
    </w:p>
    <w:p w:rsidR="00FF3C22" w:rsidRDefault="00FF3C22" w:rsidP="00FF3C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21.12.2016                   </w:t>
      </w:r>
      <w:r w:rsidRPr="0043711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43711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43711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43711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</w:t>
      </w:r>
      <w:r w:rsidRPr="002E697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340 </w:t>
      </w:r>
    </w:p>
    <w:p w:rsidR="00FF3C22" w:rsidRDefault="00FF3C22" w:rsidP="00FF3C22">
      <w:pPr>
        <w:jc w:val="center"/>
        <w:rPr>
          <w:sz w:val="28"/>
          <w:szCs w:val="28"/>
        </w:rPr>
      </w:pPr>
    </w:p>
    <w:p w:rsidR="00FF3C22" w:rsidRPr="00FB7976" w:rsidRDefault="00FF3C22" w:rsidP="00FF3C22">
      <w:pPr>
        <w:jc w:val="center"/>
        <w:rPr>
          <w:b/>
          <w:sz w:val="28"/>
          <w:szCs w:val="28"/>
        </w:rPr>
      </w:pPr>
      <w:proofErr w:type="gramStart"/>
      <w:r w:rsidRPr="00FB7976">
        <w:rPr>
          <w:b/>
          <w:sz w:val="28"/>
          <w:szCs w:val="28"/>
        </w:rPr>
        <w:t>О внесении изменений в постановление местной администрации муниципального образования Пениковское сельское поселение от 30.05.2016 №130 «</w:t>
      </w:r>
      <w:r w:rsidRPr="00FB7976">
        <w:rPr>
          <w:b/>
          <w:bCs/>
          <w:sz w:val="28"/>
          <w:szCs w:val="28"/>
        </w:rPr>
        <w:t xml:space="preserve">Об утверждении Порядка формирования муниципального задания на оказание муниципальных услуг (выполнение работ) </w:t>
      </w:r>
      <w:r w:rsidRPr="00FB7976">
        <w:rPr>
          <w:b/>
          <w:bCs/>
          <w:spacing w:val="-1"/>
          <w:sz w:val="28"/>
          <w:szCs w:val="28"/>
        </w:rPr>
        <w:t>и его</w:t>
      </w:r>
      <w:r w:rsidRPr="00FB7976">
        <w:rPr>
          <w:b/>
          <w:bCs/>
          <w:sz w:val="28"/>
          <w:szCs w:val="28"/>
        </w:rPr>
        <w:t xml:space="preserve"> финансирования, </w:t>
      </w:r>
      <w:r w:rsidRPr="00FB7976">
        <w:rPr>
          <w:b/>
          <w:sz w:val="28"/>
          <w:szCs w:val="28"/>
        </w:rPr>
        <w:t>базового (отраслевого) перечня и стандартов качества муниципальных услуг (работ) оказываемых (выполняемых) муниципальными бюджетными учреждениями муниципального образования Пениковское сельское поселение в сфере культуры, физической культуры и спорта, молодежной политики»</w:t>
      </w:r>
      <w:proofErr w:type="gramEnd"/>
    </w:p>
    <w:p w:rsidR="00FF3C22" w:rsidRPr="00EE307B" w:rsidRDefault="00FF3C22" w:rsidP="00FF3C22">
      <w:pPr>
        <w:ind w:firstLine="709"/>
        <w:jc w:val="both"/>
        <w:rPr>
          <w:bCs/>
          <w:sz w:val="28"/>
          <w:szCs w:val="28"/>
        </w:rPr>
      </w:pPr>
    </w:p>
    <w:p w:rsidR="00FF3C22" w:rsidRPr="00EE307B" w:rsidRDefault="00FF3C22" w:rsidP="00FF3C22">
      <w:pPr>
        <w:shd w:val="clear" w:color="auto" w:fill="FFFFFF"/>
        <w:ind w:firstLine="709"/>
        <w:jc w:val="both"/>
        <w:rPr>
          <w:b/>
          <w:bCs/>
          <w:spacing w:val="20"/>
          <w:sz w:val="28"/>
          <w:szCs w:val="28"/>
        </w:rPr>
      </w:pPr>
      <w:proofErr w:type="gramStart"/>
      <w:r w:rsidRPr="00EE307B">
        <w:rPr>
          <w:sz w:val="28"/>
          <w:szCs w:val="28"/>
        </w:rPr>
        <w:t xml:space="preserve">В соответствии со статьей 69.2 Бюджетного Кодекса Российской Федерации, в целях повышения качества планирования бюджетных ассигнований на оказание муниципальных услуг </w:t>
      </w:r>
      <w:r w:rsidRPr="005B2E41">
        <w:rPr>
          <w:sz w:val="28"/>
          <w:szCs w:val="28"/>
        </w:rPr>
        <w:t>в сфере культуры, физической культуры</w:t>
      </w:r>
      <w:r>
        <w:rPr>
          <w:sz w:val="28"/>
          <w:szCs w:val="28"/>
        </w:rPr>
        <w:t xml:space="preserve"> и</w:t>
      </w:r>
      <w:r w:rsidRPr="005B2E41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, </w:t>
      </w:r>
      <w:r w:rsidRPr="005B2E41">
        <w:rPr>
          <w:sz w:val="28"/>
          <w:szCs w:val="28"/>
        </w:rPr>
        <w:t>молодежной политики</w:t>
      </w:r>
      <w:r w:rsidRPr="00EE307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 w:rsidRPr="00EE307B">
        <w:rPr>
          <w:spacing w:val="-1"/>
          <w:sz w:val="28"/>
          <w:szCs w:val="28"/>
        </w:rPr>
        <w:t xml:space="preserve"> муниципально</w:t>
      </w:r>
      <w:r>
        <w:rPr>
          <w:spacing w:val="-1"/>
          <w:sz w:val="28"/>
          <w:szCs w:val="28"/>
        </w:rPr>
        <w:t>м</w:t>
      </w:r>
      <w:r w:rsidRPr="00EE307B">
        <w:rPr>
          <w:spacing w:val="-1"/>
          <w:sz w:val="28"/>
          <w:szCs w:val="28"/>
        </w:rPr>
        <w:t xml:space="preserve"> образовани</w:t>
      </w:r>
      <w:r>
        <w:rPr>
          <w:spacing w:val="-1"/>
          <w:sz w:val="28"/>
          <w:szCs w:val="28"/>
        </w:rPr>
        <w:t>и</w:t>
      </w:r>
      <w:r w:rsidRPr="00EE307B">
        <w:rPr>
          <w:spacing w:val="-1"/>
          <w:sz w:val="28"/>
          <w:szCs w:val="28"/>
        </w:rPr>
        <w:t xml:space="preserve"> Пениковское сельское поселение</w:t>
      </w:r>
      <w:r w:rsidRPr="00EE307B">
        <w:rPr>
          <w:bCs/>
          <w:spacing w:val="-1"/>
          <w:sz w:val="28"/>
          <w:szCs w:val="28"/>
        </w:rPr>
        <w:t xml:space="preserve"> муниципального образования Ломоносовский муниципальный район </w:t>
      </w:r>
      <w:r>
        <w:rPr>
          <w:bCs/>
          <w:sz w:val="28"/>
          <w:szCs w:val="28"/>
        </w:rPr>
        <w:t>Ленинградской области</w:t>
      </w:r>
      <w:r w:rsidRPr="00EE307B">
        <w:rPr>
          <w:sz w:val="28"/>
          <w:szCs w:val="28"/>
        </w:rPr>
        <w:t xml:space="preserve"> и во исполнение Федерального з</w:t>
      </w:r>
      <w:r>
        <w:rPr>
          <w:sz w:val="28"/>
          <w:szCs w:val="28"/>
        </w:rPr>
        <w:t>акона от 08.05.2010 №</w:t>
      </w:r>
      <w:r w:rsidRPr="00EE307B">
        <w:rPr>
          <w:sz w:val="28"/>
          <w:szCs w:val="28"/>
        </w:rPr>
        <w:t>83-Ф3 «О внесении изменений в отдельные законодательные акты Российской Федерации в</w:t>
      </w:r>
      <w:proofErr w:type="gramEnd"/>
      <w:r w:rsidRPr="00EE307B">
        <w:rPr>
          <w:sz w:val="28"/>
          <w:szCs w:val="28"/>
        </w:rPr>
        <w:t xml:space="preserve"> связи с совершенствованием правового положения государственных (муниципальных) учреждений»</w:t>
      </w:r>
      <w:r>
        <w:rPr>
          <w:sz w:val="28"/>
          <w:szCs w:val="28"/>
        </w:rPr>
        <w:t>,</w:t>
      </w:r>
    </w:p>
    <w:p w:rsidR="00FF3C22" w:rsidRPr="00EE307B" w:rsidRDefault="00FF3C22" w:rsidP="00FF3C22">
      <w:pPr>
        <w:spacing w:before="120" w:after="120"/>
        <w:ind w:firstLine="709"/>
        <w:jc w:val="center"/>
        <w:rPr>
          <w:sz w:val="28"/>
          <w:szCs w:val="28"/>
        </w:rPr>
      </w:pPr>
      <w:r w:rsidRPr="00EE307B">
        <w:rPr>
          <w:b/>
          <w:bCs/>
          <w:spacing w:val="20"/>
          <w:sz w:val="28"/>
          <w:szCs w:val="28"/>
        </w:rPr>
        <w:t>ПОСТАНОВЛЯЮ:</w:t>
      </w:r>
    </w:p>
    <w:p w:rsidR="00FF3C22" w:rsidRDefault="00FF3C22" w:rsidP="00FF3C22">
      <w:pPr>
        <w:shd w:val="clear" w:color="auto" w:fill="FFFFFF"/>
        <w:tabs>
          <w:tab w:val="left" w:pos="2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7449">
        <w:rPr>
          <w:bCs/>
          <w:sz w:val="28"/>
          <w:szCs w:val="28"/>
        </w:rPr>
        <w:t xml:space="preserve">Утвердить новую редакцию </w:t>
      </w:r>
      <w:r w:rsidRPr="005B2E41">
        <w:rPr>
          <w:sz w:val="28"/>
          <w:szCs w:val="28"/>
        </w:rPr>
        <w:t>базов</w:t>
      </w:r>
      <w:r>
        <w:rPr>
          <w:sz w:val="28"/>
          <w:szCs w:val="28"/>
        </w:rPr>
        <w:t>ого</w:t>
      </w:r>
      <w:r w:rsidRPr="00906582">
        <w:rPr>
          <w:b/>
          <w:sz w:val="22"/>
          <w:szCs w:val="22"/>
        </w:rPr>
        <w:t xml:space="preserve"> </w:t>
      </w:r>
      <w:r w:rsidRPr="00317482">
        <w:rPr>
          <w:b/>
          <w:sz w:val="22"/>
          <w:szCs w:val="22"/>
        </w:rPr>
        <w:t>(</w:t>
      </w:r>
      <w:r>
        <w:rPr>
          <w:sz w:val="28"/>
          <w:szCs w:val="28"/>
        </w:rPr>
        <w:t>отраслевого</w:t>
      </w:r>
      <w:r w:rsidRPr="00906582">
        <w:rPr>
          <w:sz w:val="28"/>
          <w:szCs w:val="28"/>
        </w:rPr>
        <w:t>)</w:t>
      </w:r>
      <w:r w:rsidRPr="005B2E41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ня</w:t>
      </w:r>
      <w:r w:rsidRPr="005B2E41">
        <w:rPr>
          <w:sz w:val="28"/>
          <w:szCs w:val="28"/>
        </w:rPr>
        <w:t xml:space="preserve"> муниципальных услуг (работ) оказываемых (выполняемых) муниципальными </w:t>
      </w:r>
      <w:r>
        <w:rPr>
          <w:sz w:val="28"/>
          <w:szCs w:val="28"/>
        </w:rPr>
        <w:t xml:space="preserve">бюджетными </w:t>
      </w:r>
      <w:r w:rsidRPr="005B2E41">
        <w:rPr>
          <w:sz w:val="28"/>
          <w:szCs w:val="28"/>
        </w:rPr>
        <w:t>учреждениями муниципального образования Пениковское сельское поселение в сфере культуры, физической культуры</w:t>
      </w:r>
      <w:r>
        <w:rPr>
          <w:sz w:val="28"/>
          <w:szCs w:val="28"/>
        </w:rPr>
        <w:t xml:space="preserve"> и</w:t>
      </w:r>
      <w:r w:rsidRPr="005B2E41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>,</w:t>
      </w:r>
      <w:r w:rsidRPr="005B2E41">
        <w:rPr>
          <w:sz w:val="28"/>
          <w:szCs w:val="28"/>
        </w:rPr>
        <w:t xml:space="preserve"> молодежной политики</w:t>
      </w:r>
      <w:r>
        <w:rPr>
          <w:sz w:val="28"/>
          <w:szCs w:val="28"/>
        </w:rPr>
        <w:t xml:space="preserve"> </w:t>
      </w:r>
      <w:r w:rsidRPr="00C27449">
        <w:rPr>
          <w:bCs/>
          <w:sz w:val="28"/>
          <w:szCs w:val="28"/>
        </w:rPr>
        <w:t xml:space="preserve">с учетом </w:t>
      </w:r>
      <w:r>
        <w:rPr>
          <w:bCs/>
          <w:sz w:val="28"/>
          <w:szCs w:val="28"/>
        </w:rPr>
        <w:t xml:space="preserve">внесенных изменений </w:t>
      </w:r>
      <w:r w:rsidRPr="00C27449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 xml:space="preserve"> №1 к настоящему постановлению</w:t>
      </w:r>
      <w:r>
        <w:rPr>
          <w:sz w:val="28"/>
          <w:szCs w:val="28"/>
        </w:rPr>
        <w:t>.</w:t>
      </w:r>
    </w:p>
    <w:p w:rsidR="00FF3C22" w:rsidRDefault="00FF3C22" w:rsidP="00FF3C22">
      <w:pPr>
        <w:shd w:val="clear" w:color="auto" w:fill="FFFFFF"/>
        <w:tabs>
          <w:tab w:val="left" w:pos="2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27449">
        <w:rPr>
          <w:bCs/>
          <w:sz w:val="28"/>
          <w:szCs w:val="28"/>
        </w:rPr>
        <w:t>Утвердить новую редакцию</w:t>
      </w:r>
      <w:r>
        <w:rPr>
          <w:sz w:val="28"/>
          <w:szCs w:val="28"/>
        </w:rPr>
        <w:t xml:space="preserve"> стандарта качества </w:t>
      </w:r>
      <w:r w:rsidRPr="005B2E41">
        <w:rPr>
          <w:sz w:val="28"/>
          <w:szCs w:val="28"/>
        </w:rPr>
        <w:t>муниципальных услуг (работ) оказываемых (выполняемых)</w:t>
      </w:r>
      <w:r>
        <w:rPr>
          <w:sz w:val="28"/>
          <w:szCs w:val="28"/>
        </w:rPr>
        <w:t xml:space="preserve"> муниципальным</w:t>
      </w:r>
      <w:r w:rsidRPr="005B2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 </w:t>
      </w:r>
      <w:r w:rsidRPr="005B2E41">
        <w:rPr>
          <w:sz w:val="28"/>
          <w:szCs w:val="28"/>
        </w:rPr>
        <w:t>учреждени</w:t>
      </w:r>
      <w:r>
        <w:rPr>
          <w:sz w:val="28"/>
          <w:szCs w:val="28"/>
        </w:rPr>
        <w:t>ем</w:t>
      </w:r>
      <w:r w:rsidRPr="005B2E41">
        <w:rPr>
          <w:sz w:val="28"/>
          <w:szCs w:val="28"/>
        </w:rPr>
        <w:t xml:space="preserve"> муниципального образования Пениковское сельс</w:t>
      </w:r>
      <w:r>
        <w:rPr>
          <w:sz w:val="28"/>
          <w:szCs w:val="28"/>
        </w:rPr>
        <w:t xml:space="preserve">кое поселение в сфере культуры </w:t>
      </w:r>
      <w:r w:rsidRPr="00C27449">
        <w:rPr>
          <w:bCs/>
          <w:sz w:val="28"/>
          <w:szCs w:val="28"/>
        </w:rPr>
        <w:t xml:space="preserve">с учетом </w:t>
      </w:r>
      <w:r>
        <w:rPr>
          <w:bCs/>
          <w:sz w:val="28"/>
          <w:szCs w:val="28"/>
        </w:rPr>
        <w:t xml:space="preserve">внесенных изменений </w:t>
      </w:r>
      <w:r w:rsidRPr="00C27449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 xml:space="preserve"> №2 к настоящему постановлению</w:t>
      </w:r>
      <w:r>
        <w:rPr>
          <w:sz w:val="28"/>
          <w:szCs w:val="28"/>
        </w:rPr>
        <w:t>.</w:t>
      </w:r>
    </w:p>
    <w:p w:rsidR="00FF3C22" w:rsidRDefault="00FF3C22" w:rsidP="00FF3C22">
      <w:pPr>
        <w:shd w:val="clear" w:color="auto" w:fill="FFFFFF"/>
        <w:tabs>
          <w:tab w:val="left" w:pos="2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27449">
        <w:rPr>
          <w:bCs/>
          <w:sz w:val="28"/>
          <w:szCs w:val="28"/>
        </w:rPr>
        <w:t>Утвердить новую редакцию</w:t>
      </w:r>
      <w:r>
        <w:rPr>
          <w:sz w:val="28"/>
          <w:szCs w:val="28"/>
        </w:rPr>
        <w:t xml:space="preserve"> стандарта качества </w:t>
      </w:r>
      <w:r w:rsidRPr="005B2E41">
        <w:rPr>
          <w:sz w:val="28"/>
          <w:szCs w:val="28"/>
        </w:rPr>
        <w:t>муниципальных услуг (работ) оказывае</w:t>
      </w:r>
      <w:r>
        <w:rPr>
          <w:sz w:val="28"/>
          <w:szCs w:val="28"/>
        </w:rPr>
        <w:t>мых (выполняемых) муниципальным</w:t>
      </w:r>
      <w:r w:rsidRPr="005B2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 </w:t>
      </w:r>
      <w:r w:rsidRPr="005B2E41">
        <w:rPr>
          <w:sz w:val="28"/>
          <w:szCs w:val="28"/>
        </w:rPr>
        <w:t>учреждени</w:t>
      </w:r>
      <w:r>
        <w:rPr>
          <w:sz w:val="28"/>
          <w:szCs w:val="28"/>
        </w:rPr>
        <w:t>ем</w:t>
      </w:r>
      <w:r w:rsidRPr="005B2E41">
        <w:rPr>
          <w:sz w:val="28"/>
          <w:szCs w:val="28"/>
        </w:rPr>
        <w:t xml:space="preserve"> муниципального образования Пениковское сельское поселение в сфере физической культуры</w:t>
      </w:r>
      <w:r>
        <w:rPr>
          <w:sz w:val="28"/>
          <w:szCs w:val="28"/>
        </w:rPr>
        <w:t xml:space="preserve"> и</w:t>
      </w:r>
      <w:r w:rsidRPr="005B2E41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</w:t>
      </w:r>
      <w:r w:rsidRPr="00C27449">
        <w:rPr>
          <w:bCs/>
          <w:sz w:val="28"/>
          <w:szCs w:val="28"/>
        </w:rPr>
        <w:t xml:space="preserve">с учетом </w:t>
      </w:r>
      <w:r>
        <w:rPr>
          <w:bCs/>
          <w:sz w:val="28"/>
          <w:szCs w:val="28"/>
        </w:rPr>
        <w:t xml:space="preserve">внесенных изменений </w:t>
      </w:r>
      <w:r w:rsidRPr="00C27449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 xml:space="preserve"> №3 к настоящему постановлению</w:t>
      </w:r>
      <w:r>
        <w:rPr>
          <w:sz w:val="28"/>
          <w:szCs w:val="28"/>
        </w:rPr>
        <w:t>.</w:t>
      </w:r>
    </w:p>
    <w:p w:rsidR="00FF3C22" w:rsidRDefault="00FF3C22" w:rsidP="00FF3C22">
      <w:pPr>
        <w:shd w:val="clear" w:color="auto" w:fill="FFFFFF"/>
        <w:tabs>
          <w:tab w:val="left" w:pos="2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87D5B">
        <w:rPr>
          <w:bCs/>
          <w:sz w:val="28"/>
          <w:szCs w:val="28"/>
        </w:rPr>
        <w:t xml:space="preserve"> </w:t>
      </w:r>
      <w:r w:rsidRPr="00C27449">
        <w:rPr>
          <w:bCs/>
          <w:sz w:val="28"/>
          <w:szCs w:val="28"/>
        </w:rPr>
        <w:t>Утвердить новую редакцию</w:t>
      </w:r>
      <w:r>
        <w:rPr>
          <w:sz w:val="28"/>
          <w:szCs w:val="28"/>
        </w:rPr>
        <w:t xml:space="preserve"> стандарта качества </w:t>
      </w:r>
      <w:r w:rsidRPr="005B2E41">
        <w:rPr>
          <w:sz w:val="28"/>
          <w:szCs w:val="28"/>
        </w:rPr>
        <w:t>муниципальных услуг (работ) оказывае</w:t>
      </w:r>
      <w:r>
        <w:rPr>
          <w:sz w:val="28"/>
          <w:szCs w:val="28"/>
        </w:rPr>
        <w:t>мых (выполняемых) муниципальным</w:t>
      </w:r>
      <w:r w:rsidRPr="005B2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 </w:t>
      </w:r>
      <w:r w:rsidRPr="005B2E41">
        <w:rPr>
          <w:sz w:val="28"/>
          <w:szCs w:val="28"/>
        </w:rPr>
        <w:t>учреждени</w:t>
      </w:r>
      <w:r>
        <w:rPr>
          <w:sz w:val="28"/>
          <w:szCs w:val="28"/>
        </w:rPr>
        <w:t>ем</w:t>
      </w:r>
      <w:r w:rsidRPr="005B2E41">
        <w:rPr>
          <w:sz w:val="28"/>
          <w:szCs w:val="28"/>
        </w:rPr>
        <w:t xml:space="preserve"> муниципального образования Пениковское сельское поселение в сфере </w:t>
      </w:r>
      <w:r>
        <w:rPr>
          <w:sz w:val="28"/>
          <w:szCs w:val="28"/>
        </w:rPr>
        <w:t xml:space="preserve">работы с молодёжью </w:t>
      </w:r>
      <w:r w:rsidRPr="00C27449">
        <w:rPr>
          <w:bCs/>
          <w:sz w:val="28"/>
          <w:szCs w:val="28"/>
        </w:rPr>
        <w:t xml:space="preserve">с учетом </w:t>
      </w:r>
      <w:r>
        <w:rPr>
          <w:bCs/>
          <w:sz w:val="28"/>
          <w:szCs w:val="28"/>
        </w:rPr>
        <w:t xml:space="preserve">внесенных изменений </w:t>
      </w:r>
      <w:r w:rsidRPr="00C27449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 xml:space="preserve"> №4 к настоящему постановлению</w:t>
      </w:r>
      <w:r>
        <w:rPr>
          <w:sz w:val="28"/>
          <w:szCs w:val="28"/>
        </w:rPr>
        <w:t>.</w:t>
      </w:r>
    </w:p>
    <w:p w:rsidR="00FF3C22" w:rsidRDefault="00FF3C22" w:rsidP="00FF3C22">
      <w:pPr>
        <w:shd w:val="clear" w:color="auto" w:fill="FFFFFF"/>
        <w:tabs>
          <w:tab w:val="left" w:pos="2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27449">
        <w:rPr>
          <w:bCs/>
          <w:sz w:val="28"/>
          <w:szCs w:val="28"/>
        </w:rPr>
        <w:t>Утвердить новую редакцию</w:t>
      </w:r>
      <w:r>
        <w:rPr>
          <w:sz w:val="28"/>
          <w:szCs w:val="28"/>
        </w:rPr>
        <w:t xml:space="preserve"> стандарта качества </w:t>
      </w:r>
      <w:r w:rsidRPr="005B2E41">
        <w:rPr>
          <w:sz w:val="28"/>
          <w:szCs w:val="28"/>
        </w:rPr>
        <w:t>муниципальных услуг (работ) оказывае</w:t>
      </w:r>
      <w:r>
        <w:rPr>
          <w:sz w:val="28"/>
          <w:szCs w:val="28"/>
        </w:rPr>
        <w:t>мых (выполняемых) муниципальным</w:t>
      </w:r>
      <w:r w:rsidRPr="005B2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 </w:t>
      </w:r>
      <w:r w:rsidRPr="005B2E41">
        <w:rPr>
          <w:sz w:val="28"/>
          <w:szCs w:val="28"/>
        </w:rPr>
        <w:t>учреждени</w:t>
      </w:r>
      <w:r>
        <w:rPr>
          <w:sz w:val="28"/>
          <w:szCs w:val="28"/>
        </w:rPr>
        <w:t>ем</w:t>
      </w:r>
      <w:r w:rsidRPr="005B2E41">
        <w:rPr>
          <w:sz w:val="28"/>
          <w:szCs w:val="28"/>
        </w:rPr>
        <w:t xml:space="preserve"> муниципального образования Пениковское сельское поселение в сфере </w:t>
      </w:r>
      <w:r w:rsidRPr="009D05D1">
        <w:rPr>
          <w:sz w:val="28"/>
          <w:szCs w:val="28"/>
        </w:rPr>
        <w:t>культуры «Библиотечное обслуживание населения»</w:t>
      </w:r>
      <w:r>
        <w:rPr>
          <w:sz w:val="28"/>
          <w:szCs w:val="28"/>
        </w:rPr>
        <w:t xml:space="preserve"> </w:t>
      </w:r>
      <w:r w:rsidRPr="00C27449">
        <w:rPr>
          <w:bCs/>
          <w:sz w:val="28"/>
          <w:szCs w:val="28"/>
        </w:rPr>
        <w:t xml:space="preserve">с учетом </w:t>
      </w:r>
      <w:r>
        <w:rPr>
          <w:bCs/>
          <w:sz w:val="28"/>
          <w:szCs w:val="28"/>
        </w:rPr>
        <w:t xml:space="preserve">внесенных изменений </w:t>
      </w:r>
      <w:r w:rsidRPr="00C27449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 xml:space="preserve"> №5 к настоящему постановлению</w:t>
      </w:r>
      <w:r>
        <w:rPr>
          <w:sz w:val="28"/>
          <w:szCs w:val="28"/>
        </w:rPr>
        <w:t>.</w:t>
      </w:r>
    </w:p>
    <w:p w:rsidR="00FF3C22" w:rsidRPr="003D6D02" w:rsidRDefault="00FF3C22" w:rsidP="00FF3C2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4FB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Пункты 3,4,5,6,7 постановления</w:t>
      </w:r>
      <w:r w:rsidRPr="003D6D02">
        <w:rPr>
          <w:b/>
          <w:sz w:val="28"/>
          <w:szCs w:val="28"/>
        </w:rPr>
        <w:t xml:space="preserve"> </w:t>
      </w:r>
      <w:r w:rsidRPr="003D6D02">
        <w:rPr>
          <w:sz w:val="28"/>
          <w:szCs w:val="28"/>
        </w:rPr>
        <w:t>местной администрации муниципального образования Пениковское сельское поселение от 30.05.2016 №130 «</w:t>
      </w:r>
      <w:r w:rsidRPr="003D6D02">
        <w:rPr>
          <w:bCs/>
          <w:sz w:val="28"/>
          <w:szCs w:val="28"/>
        </w:rPr>
        <w:t xml:space="preserve">Об утверждении Порядка формирования муниципального задания на оказание муниципальных услуг (выполнение работ) </w:t>
      </w:r>
      <w:r w:rsidRPr="003D6D02">
        <w:rPr>
          <w:bCs/>
          <w:spacing w:val="-1"/>
          <w:sz w:val="28"/>
          <w:szCs w:val="28"/>
        </w:rPr>
        <w:t>и его</w:t>
      </w:r>
      <w:r w:rsidRPr="003D6D02">
        <w:rPr>
          <w:bCs/>
          <w:sz w:val="28"/>
          <w:szCs w:val="28"/>
        </w:rPr>
        <w:t xml:space="preserve"> финансирования, </w:t>
      </w:r>
      <w:r w:rsidRPr="003D6D02">
        <w:rPr>
          <w:sz w:val="28"/>
          <w:szCs w:val="28"/>
        </w:rPr>
        <w:t>базового (отраслевого) перечня и стандартов качества муниципальных услуг (работ) оказываемых (выполняемых) муниципальными бюджетными учреждениями муниципального образования Пениковское сельское поселение в сфере культуры, физической культуры и спорта, молодежной политики»</w:t>
      </w:r>
      <w:r>
        <w:rPr>
          <w:sz w:val="28"/>
          <w:szCs w:val="28"/>
        </w:rPr>
        <w:t xml:space="preserve"> считать утратившими силу.</w:t>
      </w:r>
      <w:proofErr w:type="gramEnd"/>
    </w:p>
    <w:p w:rsidR="00FF3C22" w:rsidRPr="00354FBB" w:rsidRDefault="00FF3C22" w:rsidP="00FF3C22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7077F">
        <w:rPr>
          <w:bCs/>
          <w:sz w:val="28"/>
          <w:szCs w:val="28"/>
        </w:rPr>
        <w:t>Настоящее постановление опубликовать (обнародовать) в средствах массовой информации и разместить на официальном сайте муниципального образования peniki47.ru.</w:t>
      </w:r>
    </w:p>
    <w:p w:rsidR="00FF3C22" w:rsidRPr="00354FBB" w:rsidRDefault="00FF3C22" w:rsidP="00FF3C22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</w:t>
      </w:r>
      <w:r w:rsidRPr="00354FBB">
        <w:rPr>
          <w:spacing w:val="-2"/>
          <w:sz w:val="28"/>
          <w:szCs w:val="28"/>
        </w:rPr>
        <w:t xml:space="preserve">. </w:t>
      </w:r>
      <w:proofErr w:type="gramStart"/>
      <w:r w:rsidRPr="00354FBB">
        <w:rPr>
          <w:spacing w:val="-2"/>
          <w:sz w:val="28"/>
          <w:szCs w:val="28"/>
        </w:rPr>
        <w:t>Контроль за</w:t>
      </w:r>
      <w:proofErr w:type="gramEnd"/>
      <w:r w:rsidRPr="00354FBB">
        <w:rPr>
          <w:spacing w:val="-2"/>
          <w:sz w:val="28"/>
          <w:szCs w:val="28"/>
        </w:rPr>
        <w:t xml:space="preserve"> исполнением настоящего постановления оставляю за собой.</w:t>
      </w:r>
    </w:p>
    <w:p w:rsidR="00FF3C22" w:rsidRPr="00354FBB" w:rsidRDefault="00FF3C22" w:rsidP="00FF3C22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FF3C22" w:rsidRPr="00354FBB" w:rsidRDefault="00FF3C22" w:rsidP="00FF3C22">
      <w:pPr>
        <w:jc w:val="both"/>
        <w:rPr>
          <w:bCs/>
          <w:sz w:val="28"/>
          <w:szCs w:val="28"/>
        </w:rPr>
      </w:pPr>
      <w:r w:rsidRPr="00354FBB">
        <w:rPr>
          <w:bCs/>
          <w:sz w:val="28"/>
          <w:szCs w:val="28"/>
        </w:rPr>
        <w:t>Глава местной администрации</w:t>
      </w:r>
    </w:p>
    <w:p w:rsidR="005B671E" w:rsidRDefault="00FF3C22" w:rsidP="00FF3C22">
      <w:r w:rsidRPr="00354FBB">
        <w:rPr>
          <w:bCs/>
          <w:sz w:val="28"/>
          <w:szCs w:val="28"/>
        </w:rPr>
        <w:t xml:space="preserve">МО Пениковское сельское поселение                        </w:t>
      </w:r>
      <w:r>
        <w:rPr>
          <w:bCs/>
          <w:sz w:val="28"/>
          <w:szCs w:val="28"/>
        </w:rPr>
        <w:t xml:space="preserve"> </w:t>
      </w:r>
      <w:r w:rsidRPr="00354FBB">
        <w:rPr>
          <w:bCs/>
          <w:sz w:val="28"/>
          <w:szCs w:val="28"/>
        </w:rPr>
        <w:t xml:space="preserve">               В.Н. Бородийчу</w:t>
      </w:r>
      <w:r>
        <w:rPr>
          <w:bCs/>
          <w:sz w:val="28"/>
          <w:szCs w:val="28"/>
        </w:rPr>
        <w:t>к</w:t>
      </w:r>
    </w:p>
    <w:sectPr w:rsidR="005B671E" w:rsidSect="005B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3C22"/>
    <w:rsid w:val="000E10F5"/>
    <w:rsid w:val="004E5D6D"/>
    <w:rsid w:val="005B671E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22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1</cp:revision>
  <dcterms:created xsi:type="dcterms:W3CDTF">2016-12-29T11:20:00Z</dcterms:created>
  <dcterms:modified xsi:type="dcterms:W3CDTF">2016-12-29T11:22:00Z</dcterms:modified>
</cp:coreProperties>
</file>