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33FA2" w14:textId="77777777" w:rsidR="00CF24F0" w:rsidRDefault="00BB03A9">
      <w:pPr>
        <w:spacing w:after="0" w:line="240" w:lineRule="auto"/>
        <w:jc w:val="distribute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</w:t>
      </w:r>
    </w:p>
    <w:p w14:paraId="68ECE6D7" w14:textId="77777777" w:rsidR="00CF24F0" w:rsidRDefault="00CF24F0">
      <w:pPr>
        <w:spacing w:after="0" w:line="240" w:lineRule="auto"/>
        <w:jc w:val="distribute"/>
        <w:rPr>
          <w:rFonts w:ascii="Times New Roman" w:eastAsia="Times New Roman" w:hAnsi="Times New Roman" w:cs="Times New Roman"/>
          <w:sz w:val="24"/>
        </w:rPr>
      </w:pPr>
    </w:p>
    <w:p w14:paraId="6360C0C3" w14:textId="77777777" w:rsidR="00CF24F0" w:rsidRDefault="00BB0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889" w:dyaOrig="889" w14:anchorId="1E6E2F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44.45pt" o:ole="">
            <v:imagedata r:id="rId7" o:title=""/>
          </v:shape>
          <o:OLEObject Type="Embed" ProgID="StaticMetafile" ShapeID="_x0000_i1025" DrawAspect="Content" ObjectID="_1809777485" r:id="rId8"/>
        </w:object>
      </w:r>
    </w:p>
    <w:p w14:paraId="11CFF6F3" w14:textId="77777777" w:rsidR="00CF24F0" w:rsidRDefault="00CF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2417049" w14:textId="77777777" w:rsidR="00CF24F0" w:rsidRDefault="00BB0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Администрация </w:t>
      </w:r>
    </w:p>
    <w:p w14:paraId="537DA092" w14:textId="77777777" w:rsidR="00CF24F0" w:rsidRDefault="00BB0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Плодовского сельского поселения</w:t>
      </w:r>
    </w:p>
    <w:p w14:paraId="1585EB37" w14:textId="77777777" w:rsidR="00CF24F0" w:rsidRDefault="00BB0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Приозерского  муниципального района</w:t>
      </w:r>
    </w:p>
    <w:p w14:paraId="4D9D5F37" w14:textId="77777777" w:rsidR="00CF24F0" w:rsidRDefault="00BB0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Ленинградской области</w:t>
      </w:r>
    </w:p>
    <w:p w14:paraId="295AB0B3" w14:textId="77777777" w:rsidR="00CF24F0" w:rsidRDefault="00CF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7399633" w14:textId="77777777" w:rsidR="00CF24F0" w:rsidRDefault="00BB0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 О С Т А Н О В Л Е Н И Е</w:t>
      </w:r>
    </w:p>
    <w:p w14:paraId="1743EDD5" w14:textId="77777777" w:rsidR="00CF24F0" w:rsidRDefault="00CF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407CCE9" w14:textId="77777777" w:rsidR="00CF24F0" w:rsidRDefault="00CF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A4CD9E3" w14:textId="77777777" w:rsidR="00CF24F0" w:rsidRDefault="00BB03A9">
      <w:pPr>
        <w:spacing w:after="0" w:line="240" w:lineRule="auto"/>
        <w:ind w:firstLineChars="50" w:firstLin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января 2025 год</w:t>
      </w:r>
      <w:r>
        <w:rPr>
          <w:rFonts w:ascii="Times New Roman" w:eastAsia="Times New Roman" w:hAnsi="Times New Roman" w:cs="Times New Roman"/>
          <w:sz w:val="24"/>
          <w:szCs w:val="24"/>
        </w:rPr>
        <w:t>а                                                          № 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</w:p>
    <w:p w14:paraId="514FD219" w14:textId="77777777" w:rsidR="00CF24F0" w:rsidRDefault="00BB0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81F32" wp14:editId="2C716C53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190625"/>
                <wp:effectExtent l="4445" t="4445" r="5080" b="508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DA10DCA" w14:textId="77777777" w:rsidR="00CF24F0" w:rsidRDefault="00BB03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внесении изменений в постановление администрации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Плодовского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сельского поселения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.12.2024 года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341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«О стоимости одного квадратного метра общей площади жилья на сельских территориях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2025 год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Плодовскому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сельскому поселению Приозерского муниципального района Ленинградской области»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="">
            <w:pict>
              <v:shape id="Надпись 1" o:spid="_x0000_s1026" o:spt="202" type="#_x0000_t202" style="position:absolute;left:0pt;margin-left:-0.45pt;margin-top:9.1pt;height:93.75pt;width:315.75pt;z-index:251659264;mso-width-relative:page;mso-height-relative:page;" fillcolor="#FFFFFF" filled="t" stroked="t" coordsize="21600,21600" o:gfxdata="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LLfO3XAAAACAEAAA8AAAAAAAAAAQAgAAAAIgAA&#10;AGRycy9kb3ducmV2LnhtbFBLAQIUABQAAAAIAIdO4kAsF/9FQgIAAI0EAAAOAAAAAAAAAAEAIAAA&#10;ACYBAABkcnMvZTJvRG9jLnhtbFBLBQYAAAAABgAGAFkBAADa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EFD4D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внесении изменений в постановление администрации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Плодовского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сельского поселения от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.12.2024 года №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341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«О стоимости одного квадратного метра общей площади жилья на сельских территориях на 2025 год по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Плодовскому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сельскому поселению Приозерского муниципального района Ленинградской области»</w:t>
                      </w:r>
                    </w:p>
                  </w:txbxContent>
                </v:textbox>
              </v:shape>
            </w:pict>
          </mc:Fallback>
        </mc:AlternateContent>
      </w:r>
    </w:p>
    <w:p w14:paraId="7E3BF3DA" w14:textId="77777777" w:rsidR="00CF24F0" w:rsidRDefault="00CF2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D06EC2D" w14:textId="77777777" w:rsidR="00CF24F0" w:rsidRDefault="00CF2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D9F6F75" w14:textId="77777777" w:rsidR="00CF24F0" w:rsidRDefault="00CF2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883D80A" w14:textId="77777777" w:rsidR="00CF24F0" w:rsidRDefault="00CF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503A6EA" w14:textId="77777777" w:rsidR="00CF24F0" w:rsidRDefault="00CF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272A16" w14:textId="77777777" w:rsidR="00CF24F0" w:rsidRDefault="00CF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8667FC" w14:textId="77777777" w:rsidR="00CF24F0" w:rsidRDefault="00CF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4FE7CB" w14:textId="77777777" w:rsidR="00CF24F0" w:rsidRDefault="00CF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7C27E4" w14:textId="77777777" w:rsidR="00CF24F0" w:rsidRDefault="00BB03A9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технической ошибкой, администрация Плодовского сельского поселения Приозерского муниципального района Ленинградской области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ПОСТАНОВЛЯЕТ:</w:t>
      </w:r>
    </w:p>
    <w:p w14:paraId="16134B2B" w14:textId="77777777" w:rsidR="00CF24F0" w:rsidRDefault="00CF24F0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77554" w14:textId="77777777" w:rsidR="00CF24F0" w:rsidRDefault="00BB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Внести в постановление администрации Плодовского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.12.2024 года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стоимо</w:t>
      </w:r>
      <w:r>
        <w:rPr>
          <w:rFonts w:ascii="Times New Roman" w:eastAsia="Times New Roman" w:hAnsi="Times New Roman" w:cs="Times New Roman"/>
          <w:sz w:val="24"/>
          <w:szCs w:val="24"/>
        </w:rPr>
        <w:t>сти одного квадратного метра общей площади жилья на сельских территориях на 2025 год по Плодовскому сельскому поселению Приозерского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следующие изменения:</w:t>
      </w:r>
    </w:p>
    <w:p w14:paraId="539D0702" w14:textId="77777777" w:rsidR="00CF24F0" w:rsidRDefault="00BB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1.1.Заголовок постановления читать в следующей редакции:</w:t>
      </w:r>
    </w:p>
    <w:p w14:paraId="4A22BC5B" w14:textId="77777777" w:rsidR="00CF24F0" w:rsidRDefault="00BB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стоимости одного квадратного метра общей площади жилья на сельских территориях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2025 года по </w:t>
      </w:r>
      <w:r>
        <w:rPr>
          <w:rFonts w:ascii="Times New Roman" w:hAnsi="Times New Roman" w:cs="Times New Roman"/>
          <w:sz w:val="24"/>
          <w:szCs w:val="24"/>
        </w:rPr>
        <w:t>Плодовскому</w:t>
      </w:r>
      <w:r>
        <w:rPr>
          <w:rFonts w:ascii="Times New Roman" w:hAnsi="Times New Roman" w:cs="Times New Roman"/>
          <w:sz w:val="24"/>
          <w:szCs w:val="24"/>
        </w:rPr>
        <w:t xml:space="preserve"> сельскому поселению Приозерского муниципального района Ленинградской области»;</w:t>
      </w:r>
    </w:p>
    <w:p w14:paraId="31A0C6BA" w14:textId="77777777" w:rsidR="00CF24F0" w:rsidRDefault="00BB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1.2. Пункт 1 постановления читать в следующей редакции:</w:t>
      </w:r>
    </w:p>
    <w:p w14:paraId="7FF494F9" w14:textId="77777777" w:rsidR="00CF24F0" w:rsidRDefault="00BB03A9">
      <w:pPr>
        <w:widowControl w:val="0"/>
        <w:tabs>
          <w:tab w:val="left" w:pos="-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«Утвердить стоимость одного квадратного метра общей площади жилья на сельских территориях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Ленинградской области в 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программы Ленинградской области «Комплексное развитие сельских территорий Ленинградской области» по Плодовскому сельскому поселению Приозерского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2025 года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97 549,45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девяносто семь тысяч пятьсот</w:t>
      </w:r>
      <w:r>
        <w:rPr>
          <w:rFonts w:ascii="Times New Roman" w:hAnsi="Times New Roman" w:cs="Times New Roman"/>
          <w:sz w:val="24"/>
          <w:szCs w:val="24"/>
        </w:rPr>
        <w:t xml:space="preserve"> сорок девять рублей  45  копеек)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Приложения №1»; </w:t>
      </w:r>
    </w:p>
    <w:p w14:paraId="650418A1" w14:textId="77777777" w:rsidR="00CF24F0" w:rsidRDefault="00BB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1.3. Наименование Приложения 1 к 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администрации Плодовскому сельского поселения от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25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.12.2024 года №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341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«О стоимости одного квадратного метра общей площади жилья на сельских территориях на 2025 год по Плодовскому сельскому поселению Приозерского муниципального района Ленинградской области» читать в следующей редакции:</w:t>
      </w:r>
    </w:p>
    <w:p w14:paraId="6931C236" w14:textId="77777777" w:rsidR="00CF24F0" w:rsidRDefault="00BB03A9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«Расчет стоимости </w:t>
      </w:r>
      <w:r>
        <w:rPr>
          <w:rFonts w:ascii="Times New Roman" w:hAnsi="Times New Roman" w:cs="Times New Roman"/>
          <w:sz w:val="24"/>
          <w:szCs w:val="24"/>
        </w:rPr>
        <w:t>одного квадратного ме</w:t>
      </w:r>
      <w:r>
        <w:rPr>
          <w:rFonts w:ascii="Times New Roman" w:hAnsi="Times New Roman" w:cs="Times New Roman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общей площади жилья в сельской местности на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квартал 2025 года на территории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Плодовскому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сельского поселения Приозерского муниципального района Ленинградской области»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en-US"/>
        </w:rPr>
        <w:t>.</w:t>
      </w:r>
    </w:p>
    <w:p w14:paraId="34F476C5" w14:textId="77777777" w:rsidR="00CF24F0" w:rsidRDefault="00BB03A9">
      <w:pPr>
        <w:tabs>
          <w:tab w:val="left" w:pos="-3060"/>
        </w:tabs>
        <w:spacing w:after="0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СМИ и разместить на официальном сайте </w:t>
      </w:r>
      <w:hyperlink w:history="1">
        <w:r>
          <w:rPr>
            <w:rStyle w:val="a3"/>
            <w:rFonts w:ascii="Times New Roman" w:hAnsi="Times New Roman" w:cs="Times New Roman"/>
            <w:sz w:val="24"/>
            <w:szCs w:val="24"/>
          </w:rPr>
          <w:t xml:space="preserve">http://plodovskoe. 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217D45A6" w14:textId="77777777" w:rsidR="00CF24F0" w:rsidRDefault="00BB03A9">
      <w:pPr>
        <w:tabs>
          <w:tab w:val="left" w:pos="-30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Постановление вступает в силу с момента опубликования. </w:t>
      </w:r>
    </w:p>
    <w:p w14:paraId="5DE5C23A" w14:textId="77777777" w:rsidR="00CF24F0" w:rsidRDefault="00BB03A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4. Контроль за исполнением настоящего постановления оставляю за собой.</w:t>
      </w:r>
    </w:p>
    <w:p w14:paraId="52590B81" w14:textId="77777777" w:rsidR="00CF24F0" w:rsidRDefault="00CF24F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B24F0" w14:textId="77777777" w:rsidR="00CF24F0" w:rsidRDefault="00BB0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                                           </w:t>
      </w:r>
    </w:p>
    <w:p w14:paraId="5564D331" w14:textId="77777777" w:rsidR="00CF24F0" w:rsidRDefault="00CF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6EDFF" w14:textId="77777777" w:rsidR="00CF24F0" w:rsidRDefault="00BB0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                                                                                              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А. Михеев</w:t>
      </w:r>
    </w:p>
    <w:p w14:paraId="5CE51864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59C7A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0E098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4ECC1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B712C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15C48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CE11F2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337F3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6203F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FE8DA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4D679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4D3A5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84C2A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EBE53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85289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3508C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5F196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1E275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99699C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56DF8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8BD4D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316A1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7E84B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75BDD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C0639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7A9D9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BCE75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C5C9C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99B1F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0D4EC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52159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D3558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4148F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59680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BA391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E96EA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40736A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88359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3BF00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362C2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0546A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3393B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7544A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97C24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C4214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FBA4D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B0F4B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65244" w14:textId="77777777" w:rsidR="00CF24F0" w:rsidRDefault="00CF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EC005" w14:textId="77777777" w:rsidR="00CF24F0" w:rsidRDefault="00BB03A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Исполнитель: </w:t>
      </w:r>
      <w:r>
        <w:rPr>
          <w:rFonts w:ascii="Times New Roman" w:eastAsia="Times New Roman" w:hAnsi="Times New Roman" w:cs="Times New Roman"/>
          <w:sz w:val="20"/>
        </w:rPr>
        <w:t>Лапова</w:t>
      </w:r>
      <w:r>
        <w:rPr>
          <w:rFonts w:ascii="Times New Roman" w:eastAsia="Times New Roman" w:hAnsi="Times New Roman" w:cs="Times New Roman"/>
          <w:sz w:val="20"/>
        </w:rPr>
        <w:t xml:space="preserve"> Д. </w:t>
      </w:r>
      <w:r>
        <w:rPr>
          <w:rFonts w:ascii="Times New Roman" w:eastAsia="Times New Roman" w:hAnsi="Times New Roman" w:cs="Times New Roman"/>
          <w:sz w:val="20"/>
        </w:rPr>
        <w:t>.Ю.,тел.8(81379)96-14</w:t>
      </w:r>
      <w:r>
        <w:rPr>
          <w:rFonts w:ascii="Times New Roman" w:eastAsia="Times New Roman" w:hAnsi="Times New Roman" w:cs="Times New Roman"/>
          <w:sz w:val="20"/>
        </w:rPr>
        <w:t>5</w:t>
      </w:r>
    </w:p>
    <w:p w14:paraId="2D29249C" w14:textId="77777777" w:rsidR="00CF24F0" w:rsidRDefault="00BB03A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Разослано: дело-2, жил. отдел-1</w:t>
      </w:r>
    </w:p>
    <w:sectPr w:rsidR="00CF24F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44D5B" w14:textId="77777777" w:rsidR="00BB03A9" w:rsidRDefault="00BB03A9">
      <w:pPr>
        <w:spacing w:line="240" w:lineRule="auto"/>
      </w:pPr>
      <w:r>
        <w:separator/>
      </w:r>
    </w:p>
  </w:endnote>
  <w:endnote w:type="continuationSeparator" w:id="0">
    <w:p w14:paraId="37C1F38E" w14:textId="77777777" w:rsidR="00BB03A9" w:rsidRDefault="00BB0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96C95" w14:textId="77777777" w:rsidR="00BB03A9" w:rsidRDefault="00BB03A9">
      <w:pPr>
        <w:spacing w:after="0"/>
      </w:pPr>
      <w:r>
        <w:separator/>
      </w:r>
    </w:p>
  </w:footnote>
  <w:footnote w:type="continuationSeparator" w:id="0">
    <w:p w14:paraId="68F9B3D9" w14:textId="77777777" w:rsidR="00BB03A9" w:rsidRDefault="00BB03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1F"/>
    <w:rsid w:val="000B1F81"/>
    <w:rsid w:val="001014FA"/>
    <w:rsid w:val="001B1FA9"/>
    <w:rsid w:val="0020458A"/>
    <w:rsid w:val="002533C0"/>
    <w:rsid w:val="002D7A7E"/>
    <w:rsid w:val="004E1861"/>
    <w:rsid w:val="005707EB"/>
    <w:rsid w:val="0060151F"/>
    <w:rsid w:val="00667916"/>
    <w:rsid w:val="007E66E8"/>
    <w:rsid w:val="0083162A"/>
    <w:rsid w:val="00A03E6B"/>
    <w:rsid w:val="00A7715A"/>
    <w:rsid w:val="00A968D9"/>
    <w:rsid w:val="00AC4191"/>
    <w:rsid w:val="00BB03A9"/>
    <w:rsid w:val="00BD703A"/>
    <w:rsid w:val="00CD5985"/>
    <w:rsid w:val="00CF24F0"/>
    <w:rsid w:val="00D07F8A"/>
    <w:rsid w:val="00E071BC"/>
    <w:rsid w:val="00E17FE3"/>
    <w:rsid w:val="00E65712"/>
    <w:rsid w:val="00F17635"/>
    <w:rsid w:val="00F77794"/>
    <w:rsid w:val="00FA6D35"/>
    <w:rsid w:val="169706C1"/>
    <w:rsid w:val="664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1DB63E"/>
  <w15:docId w15:val="{0534CB3F-FD78-44A6-BDB3-DC1D9BAA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styleId="a8">
    <w:name w:val="Body Text Indent"/>
    <w:basedOn w:val="a"/>
    <w:link w:val="a9"/>
    <w:qFormat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Пользователь</cp:lastModifiedBy>
  <cp:revision>2</cp:revision>
  <cp:lastPrinted>2024-12-26T12:03:00Z</cp:lastPrinted>
  <dcterms:created xsi:type="dcterms:W3CDTF">2025-05-26T12:11:00Z</dcterms:created>
  <dcterms:modified xsi:type="dcterms:W3CDTF">2025-05-26T12:11:00Z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19DC6DC8B41C40FF846BF1A7E95A291B_12</vt:lpwstr>
  </property>
</Properties>
</file>